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1B" w:rsidRDefault="008A22E6" w:rsidP="00BF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1B">
        <w:rPr>
          <w:rFonts w:ascii="Times New Roman" w:hAnsi="Times New Roman" w:cs="Times New Roman"/>
          <w:b/>
          <w:sz w:val="28"/>
          <w:szCs w:val="28"/>
        </w:rPr>
        <w:t>Правила и сроки госпитализации</w:t>
      </w:r>
    </w:p>
    <w:p w:rsidR="005931EF" w:rsidRPr="00BF081B" w:rsidRDefault="00BF081B" w:rsidP="00BF08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 xml:space="preserve">Правила и сроки госпитализации </w:t>
      </w:r>
      <w:r w:rsidR="008A22E6" w:rsidRPr="00BF081B">
        <w:rPr>
          <w:rFonts w:ascii="Times New Roman" w:hAnsi="Times New Roman" w:cs="Times New Roman"/>
          <w:sz w:val="24"/>
          <w:szCs w:val="24"/>
        </w:rPr>
        <w:t>устанавливаются на основании Закона Санкт-Петербурга №880-159 от 26 декабря 2017г.</w:t>
      </w:r>
      <w:r w:rsidRPr="00BF081B">
        <w:rPr>
          <w:rFonts w:ascii="Times New Roman" w:hAnsi="Times New Roman" w:cs="Times New Roman"/>
          <w:sz w:val="24"/>
          <w:szCs w:val="24"/>
        </w:rPr>
        <w:t xml:space="preserve"> </w:t>
      </w:r>
      <w:r w:rsidR="008A22E6" w:rsidRPr="00BF081B">
        <w:rPr>
          <w:rFonts w:ascii="Times New Roman" w:hAnsi="Times New Roman" w:cs="Times New Roman"/>
          <w:sz w:val="24"/>
          <w:szCs w:val="24"/>
        </w:rPr>
        <w:t>«О Территориальной программе</w:t>
      </w:r>
      <w:r w:rsidR="00E55CD5" w:rsidRPr="00BF081B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 Санкт-Петербурге на 2018 год и на п</w:t>
      </w:r>
      <w:r w:rsidR="008A22E6" w:rsidRPr="00BF081B">
        <w:rPr>
          <w:rFonts w:ascii="Times New Roman" w:hAnsi="Times New Roman" w:cs="Times New Roman"/>
          <w:sz w:val="24"/>
          <w:szCs w:val="24"/>
        </w:rPr>
        <w:t>лановый период 2019 и 2020 годов</w:t>
      </w:r>
      <w:r w:rsidR="008A22E6" w:rsidRPr="00BF08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3FA5" w:rsidRPr="00BF081B" w:rsidRDefault="00643FA5" w:rsidP="00BF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При направлении</w:t>
      </w:r>
      <w:r w:rsidR="00046578" w:rsidRPr="00BF081B">
        <w:rPr>
          <w:rFonts w:ascii="Times New Roman" w:hAnsi="Times New Roman" w:cs="Times New Roman"/>
          <w:sz w:val="24"/>
          <w:szCs w:val="24"/>
        </w:rPr>
        <w:t xml:space="preserve"> гражданина лечащим врачом в плановом порядке на консультацию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046578" w:rsidRPr="00BF081B" w:rsidRDefault="00046578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046578" w:rsidRPr="00BF081B" w:rsidRDefault="00046578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046578" w:rsidRPr="00BF081B" w:rsidRDefault="00046578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</w:p>
    <w:p w:rsidR="00046578" w:rsidRPr="00BF081B" w:rsidRDefault="00046578" w:rsidP="00BF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CD5" w:rsidRPr="00BF081B" w:rsidRDefault="00E55CD5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1B">
        <w:rPr>
          <w:rFonts w:ascii="Times New Roman" w:hAnsi="Times New Roman" w:cs="Times New Roman"/>
          <w:b/>
          <w:sz w:val="24"/>
          <w:szCs w:val="24"/>
        </w:rPr>
        <w:t>Госпитализация гражданина осуществляется:</w:t>
      </w:r>
    </w:p>
    <w:p w:rsidR="00E55CD5" w:rsidRPr="00BF081B" w:rsidRDefault="00E55CD5" w:rsidP="00BF081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E55CD5" w:rsidRPr="00BF081B" w:rsidRDefault="00E55CD5" w:rsidP="00BF081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бригадами скорой медицинской помощи;</w:t>
      </w:r>
    </w:p>
    <w:p w:rsidR="00E55CD5" w:rsidRPr="00BF081B" w:rsidRDefault="00E55CD5" w:rsidP="00BF081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при самостоятельном обращении гражданина по экстренным медицинским показаниям.</w:t>
      </w:r>
      <w:r w:rsidR="00D655EC" w:rsidRPr="00BF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EC" w:rsidRPr="00BF081B" w:rsidRDefault="00D655EC" w:rsidP="00BF081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В целях обеспечения прав граждан</w:t>
      </w:r>
      <w:r w:rsidR="001B2C14" w:rsidRPr="00BF081B">
        <w:rPr>
          <w:rFonts w:ascii="Times New Roman" w:hAnsi="Times New Roman" w:cs="Times New Roman"/>
          <w:sz w:val="24"/>
          <w:szCs w:val="24"/>
        </w:rPr>
        <w:t xml:space="preserve"> на получение бесплатной медицинской помощи сроки ожидания составляют:</w:t>
      </w:r>
    </w:p>
    <w:p w:rsidR="00E55CD5" w:rsidRPr="00BF081B" w:rsidRDefault="00E55CD5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E55CD5" w:rsidRPr="00BF081B" w:rsidRDefault="00E55CD5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E55CD5" w:rsidRPr="00BF081B" w:rsidRDefault="00E55CD5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lastRenderedPageBreak/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E55CD5" w:rsidRPr="00BF081B" w:rsidRDefault="00E55CD5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организациях, в которых возможно оказание специализированной медицинской помощи, включенной в Территориальную программу ОМС, с учетом сроков ожидания указанного вида медицинской помощи, установленных в настоящем разделе.</w:t>
      </w:r>
    </w:p>
    <w:p w:rsidR="00E55CD5" w:rsidRPr="00BF081B" w:rsidRDefault="00E55CD5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E55CD5" w:rsidRPr="00BF081B" w:rsidRDefault="00E55CD5" w:rsidP="00BF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инвалидам войны, участникам Великой Отечественной войны, ветеранам боевых действий</w:t>
      </w:r>
    </w:p>
    <w:p w:rsidR="00D2355B" w:rsidRPr="00BF081B" w:rsidRDefault="00D2355B" w:rsidP="00BF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В целях обеспечения прав граждан на получение бесплатной медицинской помощи сроки ожидания составляют:</w:t>
      </w:r>
    </w:p>
    <w:p w:rsidR="00D2355B" w:rsidRPr="00BF081B" w:rsidRDefault="00D2355B" w:rsidP="00BF081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D2355B" w:rsidRPr="00BF081B" w:rsidRDefault="00D2355B" w:rsidP="00BF081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Срок ожидания специализированной медицинской помощи, оказываемой в стационарных условиях в плановой форме по профилю "Медицинская реабилитация", определяется в соответствии с медицинскими показаниями по решению врачебной комиссии медицинской организации, в которую направлен пациент.</w:t>
      </w:r>
    </w:p>
    <w:p w:rsidR="00D2355B" w:rsidRPr="00BF081B" w:rsidRDefault="00D2355B" w:rsidP="00BF081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</w:t>
      </w:r>
    </w:p>
    <w:p w:rsidR="00D2355B" w:rsidRPr="00BF081B" w:rsidRDefault="00D2355B" w:rsidP="00BF081B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BF081B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BF081B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 xml:space="preserve">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</w:t>
      </w:r>
      <w:r w:rsidRPr="00BF081B">
        <w:rPr>
          <w:rFonts w:ascii="Times New Roman" w:hAnsi="Times New Roman" w:cs="Times New Roman"/>
          <w:sz w:val="24"/>
          <w:szCs w:val="24"/>
        </w:rPr>
        <w:lastRenderedPageBreak/>
        <w:t>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уполномоченным федеральным органом исполнительной власти.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пациенту, находящемуся на лечении в стационарных условиях, осуществляется </w:t>
      </w:r>
      <w:proofErr w:type="spellStart"/>
      <w:r w:rsidRPr="00BF081B">
        <w:rPr>
          <w:rFonts w:ascii="Times New Roman" w:hAnsi="Times New Roman" w:cs="Times New Roman"/>
          <w:sz w:val="24"/>
          <w:szCs w:val="24"/>
        </w:rPr>
        <w:t>перегоспитализация</w:t>
      </w:r>
      <w:proofErr w:type="spellEnd"/>
      <w:r w:rsidRPr="00BF081B">
        <w:rPr>
          <w:rFonts w:ascii="Times New Roman" w:hAnsi="Times New Roman" w:cs="Times New Roman"/>
          <w:sz w:val="24"/>
          <w:szCs w:val="24"/>
        </w:rPr>
        <w:t xml:space="preserve">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необходимости осуществления </w:t>
      </w:r>
      <w:proofErr w:type="spellStart"/>
      <w:r w:rsidRPr="00BF081B">
        <w:rPr>
          <w:rFonts w:ascii="Times New Roman" w:hAnsi="Times New Roman" w:cs="Times New Roman"/>
          <w:sz w:val="24"/>
          <w:szCs w:val="24"/>
        </w:rPr>
        <w:t>перегоспитализации</w:t>
      </w:r>
      <w:proofErr w:type="spellEnd"/>
      <w:r w:rsidRPr="00BF081B">
        <w:rPr>
          <w:rFonts w:ascii="Times New Roman" w:hAnsi="Times New Roman" w:cs="Times New Roman"/>
          <w:sz w:val="24"/>
          <w:szCs w:val="24"/>
        </w:rPr>
        <w:t xml:space="preserve">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порядке:</w:t>
      </w:r>
    </w:p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больного, после этого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55B" w:rsidRPr="00BF081B" w:rsidRDefault="00D2355B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lastRenderedPageBreak/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55B" w:rsidRPr="00BF081B" w:rsidRDefault="008416E3" w:rsidP="00BF08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081B">
        <w:rPr>
          <w:rFonts w:ascii="Times New Roman" w:hAnsi="Times New Roman" w:cs="Times New Roman"/>
          <w:b/>
          <w:sz w:val="24"/>
          <w:szCs w:val="24"/>
        </w:rPr>
        <w:t>Нормативы объема медицинской помощи составляют:</w:t>
      </w:r>
    </w:p>
    <w:bookmarkEnd w:id="0"/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для медицинской помощи в стационарных условиях: в 2018-2020 годах - 0,018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ОМС: в 2018-2020 годах - 0,17410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2018-2020 годах в рамках Территориальной программы ОМС - 0,078 койко-дня на одно застрахованное лицо (в том числе норматив объема для медицинской реабилитации для детей в возрасте 0-17 лет: на 2018 год - 0,012 койко-дня на Застрахованное лицо, на 2019 год - 0,014 койко-дня на 1 застрахованное лицо, на 2020 год - 0,017 койко-дня на застрахованное лицо);</w:t>
      </w:r>
    </w:p>
    <w:p w:rsidR="008416E3" w:rsidRPr="00BF081B" w:rsidRDefault="008416E3" w:rsidP="00BF081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Нормативы финансовых затрат на единицу объема медицинской помощи составляют:</w:t>
      </w:r>
    </w:p>
    <w:p w:rsidR="008416E3" w:rsidRPr="00BF081B" w:rsidRDefault="008416E3" w:rsidP="00BF0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6E3" w:rsidRPr="00BF081B" w:rsidRDefault="008416E3" w:rsidP="00BF0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Нормативы финансовых затрат на единицу объема медицинской помощи, оказываемой в соответствии с Территориальной программой, составляют:</w:t>
      </w:r>
    </w:p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на один вызов скорой медицинской помощи за счет средств бюджета Санкт-Петербурга: в 2018 году - 3360,81 руб., в 2019 году - 3482,65 руб., в 2020 году - 3607,50 руб.; за счет средств Территориального фонда ОМС: в 2018 году - 4230,58 руб., в 2019 году - 4406,93 руб., в 2020 году - 4604,58 руб.;</w:t>
      </w:r>
    </w:p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81B">
        <w:rPr>
          <w:rFonts w:ascii="Times New Roman" w:hAnsi="Times New Roman" w:cs="Times New Roman"/>
          <w:sz w:val="24"/>
          <w:szCs w:val="24"/>
        </w:rP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Санкт-Петербурга: в 2018 году - 172285,40 руб., в 2019 году - 180617,11 руб., в 2020 году - 190432,17 руб.; за счет средств Территориального фонда ОМС: в 2018 году - 44110,99 руб., в 2019 году - 46104,07 руб., в 2020 году - 48040,43 руб.;</w:t>
      </w:r>
    </w:p>
    <w:p w:rsidR="008416E3" w:rsidRPr="00BF081B" w:rsidRDefault="008416E3" w:rsidP="00BF0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55B" w:rsidRPr="00BF081B" w:rsidRDefault="00D2355B" w:rsidP="00BF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355B" w:rsidRPr="00BF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6047"/>
    <w:multiLevelType w:val="hybridMultilevel"/>
    <w:tmpl w:val="BB122F9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23B070E"/>
    <w:multiLevelType w:val="hybridMultilevel"/>
    <w:tmpl w:val="AD6208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D6"/>
    <w:rsid w:val="00046578"/>
    <w:rsid w:val="001B2C14"/>
    <w:rsid w:val="005931EF"/>
    <w:rsid w:val="00643FA5"/>
    <w:rsid w:val="008416E3"/>
    <w:rsid w:val="008A22E6"/>
    <w:rsid w:val="00B858D6"/>
    <w:rsid w:val="00BF081B"/>
    <w:rsid w:val="00D2355B"/>
    <w:rsid w:val="00D655EC"/>
    <w:rsid w:val="00E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070F-8CB6-499B-AC1C-C6EA367E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2018-09-24T13:42:00Z</dcterms:created>
  <dcterms:modified xsi:type="dcterms:W3CDTF">2018-09-26T11:41:00Z</dcterms:modified>
</cp:coreProperties>
</file>